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79" w:rsidRDefault="004C4779">
      <w:bookmarkStart w:id="0" w:name="_GoBack"/>
      <w:bookmarkEnd w:id="0"/>
    </w:p>
    <w:p w:rsidR="00D7281C" w:rsidRPr="004C4779" w:rsidRDefault="00A229CA" w:rsidP="004C4779">
      <w:pPr>
        <w:jc w:val="center"/>
        <w:rPr>
          <w:b/>
          <w:sz w:val="40"/>
          <w:szCs w:val="40"/>
          <w:u w:val="single"/>
        </w:rPr>
      </w:pPr>
      <w:r w:rsidRPr="004C4779">
        <w:rPr>
          <w:b/>
          <w:sz w:val="40"/>
          <w:szCs w:val="40"/>
          <w:u w:val="single"/>
        </w:rPr>
        <w:t>Α Ν Α Κ Ο Ι Ν Ω Σ Η</w:t>
      </w:r>
    </w:p>
    <w:p w:rsidR="00A229CA" w:rsidRDefault="00A229CA"/>
    <w:p w:rsidR="00A229CA" w:rsidRPr="004C4779" w:rsidRDefault="00A229CA" w:rsidP="004C4779">
      <w:pPr>
        <w:jc w:val="center"/>
        <w:rPr>
          <w:b/>
          <w:sz w:val="36"/>
          <w:szCs w:val="36"/>
          <w:u w:val="single"/>
        </w:rPr>
      </w:pPr>
      <w:r w:rsidRPr="004C4779">
        <w:rPr>
          <w:b/>
          <w:sz w:val="36"/>
          <w:szCs w:val="36"/>
          <w:u w:val="single"/>
        </w:rPr>
        <w:t>ΠΟΙΟΤΙΚΑ ΧΑΡΤΑΚΤΗΡΙΣΤΙΚΑ ΝΕΡΟΥ</w:t>
      </w:r>
    </w:p>
    <w:p w:rsidR="00BB4554" w:rsidRDefault="00BB4554" w:rsidP="00BB4554"/>
    <w:p w:rsidR="00BB4554" w:rsidRPr="00BB4554" w:rsidRDefault="00BB4554" w:rsidP="00BB4554">
      <w:pPr>
        <w:rPr>
          <w:b/>
          <w:sz w:val="24"/>
          <w:szCs w:val="24"/>
          <w:u w:val="single"/>
        </w:rPr>
      </w:pPr>
      <w:r w:rsidRPr="00BB4554">
        <w:rPr>
          <w:b/>
          <w:sz w:val="24"/>
          <w:szCs w:val="24"/>
          <w:u w:val="single"/>
        </w:rPr>
        <w:t>ΠΑΡΑΚΑΛΟΥΝΤΑΙ ΟΛΟΙ ΟΙ ΦΟΙΤΗΤΕΣ του 1</w:t>
      </w:r>
      <w:r w:rsidRPr="00BB4554">
        <w:rPr>
          <w:b/>
          <w:sz w:val="24"/>
          <w:szCs w:val="24"/>
          <w:u w:val="single"/>
          <w:vertAlign w:val="superscript"/>
        </w:rPr>
        <w:t>ου</w:t>
      </w:r>
      <w:r w:rsidRPr="00BB4554">
        <w:rPr>
          <w:b/>
          <w:sz w:val="24"/>
          <w:szCs w:val="24"/>
          <w:u w:val="single"/>
        </w:rPr>
        <w:t xml:space="preserve"> ΕΞΑΜΗΝΟΥ ΝΑ ΠΡΟΣΕΛΘΟΥΝ ΚΑΝΟΝΙΚΑ ΣΤΗΝ ΕΡΓΑΣΤΗΡΙΑΚΗ ΤΟΥΣ ΟΜΑΔΑ ΑΠΟ ΤΗΝ ΤΡΙΤΗ 15-10-2013</w:t>
      </w:r>
    </w:p>
    <w:p w:rsidR="00BB4554" w:rsidRPr="00BB4554" w:rsidRDefault="00BB4554" w:rsidP="00BB4554">
      <w:pPr>
        <w:rPr>
          <w:b/>
          <w:i/>
          <w:sz w:val="24"/>
          <w:szCs w:val="24"/>
        </w:rPr>
      </w:pPr>
      <w:r w:rsidRPr="00BB4554">
        <w:rPr>
          <w:b/>
          <w:i/>
          <w:sz w:val="24"/>
          <w:szCs w:val="24"/>
          <w:u w:val="single"/>
        </w:rPr>
        <w:t>ΧΩΡΟΣ ΕΡΓΑΣΤΗΡΙΟΥ</w:t>
      </w:r>
      <w:r w:rsidRPr="00BB4554">
        <w:rPr>
          <w:b/>
          <w:i/>
          <w:sz w:val="24"/>
          <w:szCs w:val="24"/>
        </w:rPr>
        <w:t xml:space="preserve">: ΕΡΓΑΣΤΗΡΙΟ ΕΦΑΡΜΟΣΜΕΝΗΣ ΧΗΜΕΙΑΣ ΚΑΙ ΤΕΧΝΟΛΟΓΙΑΣ ΥΛΙΚΩΝ (ΚΑΤΩ ΔΙΑΔΡΟΜΟΣ ΠΡΩΗΝ ΓΤΘΕ – ΠΤΕΡΥΓΑ ΠΙΣΩ ΑΠΟ ΤΗ ΣΤΑΣΗ ΤΟΥ ΛΕΩΦΟΡΕΙΟΥ) </w:t>
      </w:r>
    </w:p>
    <w:p w:rsidR="00A229CA" w:rsidRDefault="00A229CA"/>
    <w:p w:rsidR="00A229CA" w:rsidRPr="004C4779" w:rsidRDefault="00A229CA">
      <w:pPr>
        <w:rPr>
          <w:b/>
          <w:sz w:val="28"/>
          <w:szCs w:val="28"/>
          <w:u w:val="single"/>
        </w:rPr>
      </w:pPr>
      <w:r w:rsidRPr="004C4779">
        <w:rPr>
          <w:b/>
          <w:sz w:val="28"/>
          <w:szCs w:val="28"/>
          <w:u w:val="single"/>
        </w:rPr>
        <w:t>Οι Εργαστηριακές Ομάδες του μαθήματος είναι οι ακόλουθες:</w:t>
      </w:r>
    </w:p>
    <w:p w:rsidR="00A229CA" w:rsidRDefault="00A229CA"/>
    <w:p w:rsidR="00A229CA" w:rsidRPr="004C4779" w:rsidRDefault="00A229CA" w:rsidP="004C4779">
      <w:pPr>
        <w:rPr>
          <w:b/>
          <w:sz w:val="28"/>
          <w:szCs w:val="28"/>
          <w:u w:val="single"/>
        </w:rPr>
      </w:pPr>
      <w:r w:rsidRPr="004C4779">
        <w:rPr>
          <w:b/>
          <w:sz w:val="28"/>
          <w:szCs w:val="28"/>
          <w:u w:val="single"/>
        </w:rPr>
        <w:t>Α’ ΟΜΑΔΑ - ΤΡΙΤΗ</w:t>
      </w:r>
      <w:r w:rsidR="00550DB2" w:rsidRPr="004C4779">
        <w:rPr>
          <w:b/>
          <w:sz w:val="28"/>
          <w:szCs w:val="28"/>
          <w:u w:val="single"/>
        </w:rPr>
        <w:t xml:space="preserve"> 4-6</w:t>
      </w:r>
    </w:p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3040"/>
        <w:gridCol w:w="2020"/>
      </w:tblGrid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ΑΛΕΒΥΖΑΚΗΣ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ΜΥΡΩΝ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ΑΛΥΠΟΣ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ΣΠΥΡΙΔΩΝ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ΑΝΑΓΝΩΣΤΟΥ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ΑΝΔΡΙΩΤΗ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ΣΟΦΙΑ ΑΝΑΣΤΑΣΙΑ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ΑΝΤΩΝΟΠΟΥΛΟΣ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ΑΡΓΥΡΗ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ΕΙΡΗΝΗ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ΒΕΛΙΣΑΡΙΔΟΥ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ΚΥΡΙΑΚΗ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ΒΕΝΕΤΣΑΝΟΣ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ΣΠΥΡΙΔΩΝ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ΒΟΛΙΤΑΚΗΣ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ΒΡΑΚΑΣ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ΒΡΑΧΝΑ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ΓΑΡΙΛΛΗΣ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ΓΑΣΠΑΡΗΣ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ΔΙΟΝΥΣΙΟΣ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ΓΚΕΚΑΣ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ΒΑΣΙΛΕΙΟΣ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ΓΚΟΛΕΜΗ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ΕΙΡΗΝΗ ΚΑΡΟΛ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ΓΚΟΤΣΟΠΟΥΛΟΣ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ΠΕΤΡΟΣ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ΓΚΟΥΓΚΛΙΑΝΑ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ΓΚΟΥΝΕΛΑ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ΔΑΝΑΗ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ΓΡΑΜΜΑΤΙΚΟΠΟΥΛΟΣ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ΓΡΗΓΟΡΟΠΟΥΛΟΥ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ΘΕΩΝΗ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ΓΡΟΠΑΛΗΣ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ΕΜΙΝ ΜΕΜΕΤ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ΕΣΜΑ</w:t>
            </w:r>
          </w:p>
        </w:tc>
      </w:tr>
      <w:tr w:rsidR="00550DB2" w:rsidRPr="00550DB2" w:rsidTr="00550DB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ΖΗΣΗΣ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B2" w:rsidRPr="00550DB2" w:rsidRDefault="00550DB2" w:rsidP="00550D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50DB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ΘΩΜΑΣ</w:t>
            </w:r>
          </w:p>
        </w:tc>
      </w:tr>
    </w:tbl>
    <w:p w:rsidR="00550DB2" w:rsidRDefault="00550DB2"/>
    <w:p w:rsidR="00D56946" w:rsidRPr="004C4779" w:rsidRDefault="00A229CA">
      <w:pPr>
        <w:rPr>
          <w:b/>
          <w:sz w:val="28"/>
          <w:szCs w:val="28"/>
          <w:u w:val="single"/>
        </w:rPr>
      </w:pPr>
      <w:r w:rsidRPr="004C4779">
        <w:rPr>
          <w:b/>
          <w:sz w:val="28"/>
          <w:szCs w:val="28"/>
          <w:u w:val="single"/>
        </w:rPr>
        <w:lastRenderedPageBreak/>
        <w:t xml:space="preserve">Β’ ΟΜΑΔΑ – ΤΡΙΤΗ </w:t>
      </w:r>
      <w:r w:rsidR="00D56946" w:rsidRPr="004C4779">
        <w:rPr>
          <w:b/>
          <w:sz w:val="28"/>
          <w:szCs w:val="28"/>
          <w:u w:val="single"/>
        </w:rPr>
        <w:t>6-8</w:t>
      </w:r>
    </w:p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3040"/>
        <w:gridCol w:w="2020"/>
      </w:tblGrid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A229CA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t xml:space="preserve"> </w:t>
            </w:r>
            <w:r w:rsidR="00D56946"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ΖΟΥΚΑ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ΤΖΟΥΛΙΑΝΑ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ΘΕΟΔΩΡΙΔΟΥ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ΙΣΜΕΡΗΣ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ΛΑΜΠΡΟΣ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ΙΩΑΝΝΙΔΟΥ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ΑΝΤΩΝΙΑ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ΚΑΒΡΟΥΖΟΥ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ΛΟΥΚΙΑ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ΚΑΒΡΟΥΖΟΥ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ΑΙΚΑΤΕΡΙΝΗ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ΚΑΛΑΝΙΔΟΥ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ΕΥΘΥΜΙΑ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ΚΑΛΛΙΠΟΛΙΤΗΣ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ΚΑΛΟΓΕΡΟΓΙΑΝΝΗΣ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ΚΑΛΟΓΕΡΟΠΟΥΛΟΣ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ΚΑΛΤΣΟΥΚΑΛΑ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ΚΑΡΔΟΥΤΣΟΣ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ΚΑΡΠΟΖΗΛΟΣ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ΕΛΕΥΘΕΡΙΟΣ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ΚΑΡΠΟΥΖΗΣ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ΧΑΡΑΛΑΜΠΟΣ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ΚΑΡΤΣΙΟΥΚΑΣ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ΚΑΡΥΠΙΔΗΣ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ΧΑΡΙΛΑΟΣ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ΚΑΤΣΑΡΙΔΟΥ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ΚΑΤΣΙΚΑΔΑΜΟΣ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ΚΟΓΙΑΣ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ΛΕΩΝΙΔΑΣ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ΚΟΚΑΪ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ΚΟΚΑΡΟΠΟΥΛΟΥ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ΜΙΧΑΗΛΙΑ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ΚΟΚΑΡΟΠΟΥΛΟΥ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</w:tr>
    </w:tbl>
    <w:p w:rsidR="00BB4554" w:rsidRDefault="00BB4554"/>
    <w:p w:rsidR="00D56946" w:rsidRPr="004C4779" w:rsidRDefault="00D56946">
      <w:pPr>
        <w:rPr>
          <w:b/>
          <w:sz w:val="28"/>
          <w:szCs w:val="28"/>
          <w:u w:val="single"/>
        </w:rPr>
      </w:pPr>
      <w:r w:rsidRPr="004C4779">
        <w:rPr>
          <w:b/>
          <w:sz w:val="28"/>
          <w:szCs w:val="28"/>
          <w:u w:val="single"/>
        </w:rPr>
        <w:t xml:space="preserve">Γ’ ΟΜΑΔΑ – ΠΕΜΠΤΗ 8-10 </w:t>
      </w:r>
      <w:proofErr w:type="spellStart"/>
      <w:r w:rsidRPr="004C4779">
        <w:rPr>
          <w:b/>
          <w:sz w:val="28"/>
          <w:szCs w:val="28"/>
          <w:u w:val="single"/>
        </w:rPr>
        <w:t>π.μ</w:t>
      </w:r>
      <w:proofErr w:type="spellEnd"/>
      <w:r w:rsidRPr="004C4779">
        <w:rPr>
          <w:b/>
          <w:sz w:val="28"/>
          <w:szCs w:val="28"/>
          <w:u w:val="single"/>
        </w:rPr>
        <w:t>.</w:t>
      </w:r>
    </w:p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3040"/>
        <w:gridCol w:w="2020"/>
      </w:tblGrid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ΚΟΥΡΚΟΥΝΑΣ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ΚΡΙΤΣΙΜΑΛΛΗΣ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ΚΥΡΙΑΚΟΥ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ΛΑΥΚΑ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ΦΙΛΙΑ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ΛΕΒΑΝΟΣ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ΑΡΓΥΡΙΟΣ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ΛΙΑΡΑ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ΦΩΤΕΙΝΗ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ΛΙΟΥΣΙΑΣ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ΜΑΜΑΗΣ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ΜΑΝΕΛΛΑΡΗ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ΝΤΕΛΙΑΝΟ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ΜΗΤΡΑΝΤΖΙΑΣ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ΒΑΣΙΛΕΙΟΣ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ΜΙΧΑΗΛ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ΤΡΙΑΝΤΑΦΥΛΛΙΑ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ΜΠΑΓΙΟΥ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ΜΠΑΚΡΑΤΣΑΣ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ΑΘΑΝΑΣΙΟΣ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ΜΠΑΣΙΟΥΡΑ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ΕΛΙΣΑΒΕΤ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ΜΠΑΤΣΚΑ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ΤΙΝΚΑ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ΜΠΕΣΛΙΚΑ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ΜΑΡΙΝΑ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ΜΠΡΑΓΚΑΣ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ΑΠΟΣΤΟΛΟΣ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ΝΙΝΙΚΑΣ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ΝΟΥΣΙΟΥ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ΝΤΑΒΑΡΗΣ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ΝΤΑΛΛΑΣ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ΝΤΖΙΓΑΝΗ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ΔΕΣΠΟΙΝΑ</w:t>
            </w:r>
          </w:p>
        </w:tc>
      </w:tr>
    </w:tbl>
    <w:p w:rsidR="00D56946" w:rsidRDefault="00D56946"/>
    <w:p w:rsidR="00BB4554" w:rsidRDefault="00BB4554">
      <w:pPr>
        <w:rPr>
          <w:b/>
          <w:sz w:val="28"/>
          <w:szCs w:val="28"/>
          <w:u w:val="single"/>
        </w:rPr>
      </w:pPr>
    </w:p>
    <w:p w:rsidR="00D56946" w:rsidRPr="004C4779" w:rsidRDefault="00D56946">
      <w:pPr>
        <w:rPr>
          <w:b/>
          <w:sz w:val="28"/>
          <w:szCs w:val="28"/>
          <w:u w:val="single"/>
        </w:rPr>
      </w:pPr>
      <w:r w:rsidRPr="004C4779">
        <w:rPr>
          <w:b/>
          <w:sz w:val="28"/>
          <w:szCs w:val="28"/>
          <w:u w:val="single"/>
        </w:rPr>
        <w:lastRenderedPageBreak/>
        <w:t xml:space="preserve">Δ’ ΟΜΑΔΑ – ΠΕΜΠΤΗ 10-12 </w:t>
      </w:r>
      <w:proofErr w:type="spellStart"/>
      <w:r w:rsidRPr="004C4779">
        <w:rPr>
          <w:b/>
          <w:sz w:val="28"/>
          <w:szCs w:val="28"/>
          <w:u w:val="single"/>
        </w:rPr>
        <w:t>π.μ</w:t>
      </w:r>
      <w:proofErr w:type="spellEnd"/>
      <w:r w:rsidRPr="004C4779">
        <w:rPr>
          <w:b/>
          <w:sz w:val="28"/>
          <w:szCs w:val="28"/>
          <w:u w:val="single"/>
        </w:rPr>
        <w:t>.</w:t>
      </w:r>
    </w:p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3040"/>
        <w:gridCol w:w="2020"/>
      </w:tblGrid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ΝΤΟΒΑΣ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ΝΤΟΚΟΣ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ΠΑΝΑΓΟΠΟΥΛΟΣ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ΠΑΠΑΓΙΑΝΝΗ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ΑΝΤΙΓΟΝΗ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ΠΑΠΑΔΟΠΟΥΛΟΣ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ΠΑΠΑΔΟΠΟΥΛΟΣ ΣΤΟΙΛΑΣ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ΗΛΙΑΣ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ΠΑΠΑΔΟΣΠΥΡΙΔΑΚΗ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ΕΛΕΝΗ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ΠΑΠΑΡΙΖΟΥ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ΔΕΣΠΟΙΝΑ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ΠΑΥΛΟΥ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ΑΠΟΣΤΟΛΙΑ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ΠΡΕΝΤΖΑΣ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ΑΔΑΜΑΝΤΙΟΣ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ΡΟΥΜΠΕΑΣ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ΗΛΙΑΣ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ΣΑΙΤΗ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ΣΑΛΟΓΙΑΝΝΟΣ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ΣΑΞΩΝΗΣ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ΑΠΟΣΤΟΛΟΣ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ΣΑΡΑΛΙΩΤΗΣ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ΣΑΡΡΗ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ΜΑΡΓΑΡΙΤΑ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ΣΕΒΔΑΛΗΣ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ΧΑΡΑΛΑΜΠΟΣ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ΣΙΑΜΑΝΤΖΙΟΥΡΑΣ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ΑΝΑΣΤΑΣΙΟΣ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ΣΙΟΥΛΑ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ΣΚΡΕΤΗΣ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ΜΙΧΑΗΛ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ΣΟΥΚΑ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ΣΟΝΙΑ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ΣΟΥΛΙΟΥ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ΕΙΡΗΝΗ</w:t>
            </w:r>
          </w:p>
        </w:tc>
      </w:tr>
    </w:tbl>
    <w:p w:rsidR="009428FF" w:rsidRDefault="009428FF">
      <w:pPr>
        <w:rPr>
          <w:b/>
          <w:sz w:val="28"/>
          <w:szCs w:val="28"/>
          <w:u w:val="single"/>
        </w:rPr>
      </w:pPr>
    </w:p>
    <w:p w:rsidR="00D56946" w:rsidRPr="004C4779" w:rsidRDefault="00D56946">
      <w:pPr>
        <w:rPr>
          <w:b/>
          <w:sz w:val="28"/>
          <w:szCs w:val="28"/>
          <w:u w:val="single"/>
        </w:rPr>
      </w:pPr>
      <w:r w:rsidRPr="004C4779">
        <w:rPr>
          <w:b/>
          <w:sz w:val="28"/>
          <w:szCs w:val="28"/>
          <w:u w:val="single"/>
        </w:rPr>
        <w:t>Ε’ ΟΜΑΔΑ – ΠΕΜΠΤΗ 12-2:00</w:t>
      </w:r>
    </w:p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3040"/>
        <w:gridCol w:w="2020"/>
      </w:tblGrid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ΣΠΑΝΟΥΔΑΚΗ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ΣΤΑΘΗ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ΒΑΣΙΛΙΚΗ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ΣΤΑΥΡΟΘΕΟΔΩΡΟΥ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ΕΛΕΝΗ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ΣΤΟΓΙΑΝΝΗΣ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ΣΤΥΛΑΣ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ΡΗΓΑΣ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ΤΑΒΟΥΛΑΡΙΔΗΣ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ΗΛΙΑΣ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ΤΕΜΠΕΛΗ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ind w:right="-130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ΣΤΕΦΑΝΙΑ ΑΡΤΕΜΙΣ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ΤΖΙΠΕ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ΕΡΜΗΣ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ΤΖΙΤΖΙΟΥ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ΣΤΑΜΑΤΙΑ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ΤΟΨΗΣ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ΤΡΑΗΣ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ΤΡΙΑΝΤΑΦΥΛΛΟΥ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ΤΣΑΠΑΡΙΚΟΥ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ΤΣΙΚΑΡΛΗΣ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ΤΣΙΟΥΜΑΡΗ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ΣΤΑΥΡΟΥΛΑ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ΦΟΥΚΑ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ΕΥΑΓΓΕΛΙΑ ΡΑΦΑ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ΦΟΥΣΤΑΝΗΣ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ΑΘΑΝΑΣΙΟΣ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ΦΩΤΙΑΔΗΣ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ΧΑΡΑΜΗΣ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ΑΘΑΝΑΣΙΟΣ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ΧΑΡΙΤΑΚΗΣ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ΕΥΓΕΝΙΟΣ ΙΩΑΝΝ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ΧΡΙΣΤΟΠΟΥΛΟΣ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ΧΑΡΑΛΑΜΠΟΣ</w:t>
            </w:r>
          </w:p>
        </w:tc>
      </w:tr>
      <w:tr w:rsidR="00D56946" w:rsidRPr="00D56946" w:rsidTr="00D56946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ΧΥΤΑ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946" w:rsidRPr="00D56946" w:rsidRDefault="00D56946" w:rsidP="00D5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5694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ΕΥΑΓΓΕΛΙΑ</w:t>
            </w:r>
          </w:p>
        </w:tc>
      </w:tr>
    </w:tbl>
    <w:p w:rsidR="00D56946" w:rsidRDefault="00D56946">
      <w:pPr>
        <w:rPr>
          <w:lang w:val="en-US"/>
        </w:rPr>
      </w:pPr>
    </w:p>
    <w:p w:rsidR="009428FF" w:rsidRDefault="009428FF">
      <w:r>
        <w:t xml:space="preserve">Ο ΔΙΔΑΣΚΩΝ: Γεώργιος </w:t>
      </w:r>
      <w:proofErr w:type="spellStart"/>
      <w:r>
        <w:t>Παπαπολυμέρου</w:t>
      </w:r>
      <w:proofErr w:type="spellEnd"/>
      <w:r>
        <w:t>, Καθηγητής Πολιτικών Μηχανικών Τ.Ε.</w:t>
      </w:r>
    </w:p>
    <w:p w:rsidR="009428FF" w:rsidRPr="009428FF" w:rsidRDefault="009428FF"/>
    <w:sectPr w:rsidR="009428FF" w:rsidRPr="009428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88"/>
    <w:rsid w:val="004C4779"/>
    <w:rsid w:val="00550DB2"/>
    <w:rsid w:val="009428FF"/>
    <w:rsid w:val="00A229CA"/>
    <w:rsid w:val="00B1348A"/>
    <w:rsid w:val="00BB4554"/>
    <w:rsid w:val="00D56946"/>
    <w:rsid w:val="00D7281C"/>
    <w:rsid w:val="00F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</dc:creator>
  <cp:lastModifiedBy>Windows User</cp:lastModifiedBy>
  <cp:revision>2</cp:revision>
  <cp:lastPrinted>2013-10-09T08:40:00Z</cp:lastPrinted>
  <dcterms:created xsi:type="dcterms:W3CDTF">2013-10-09T09:16:00Z</dcterms:created>
  <dcterms:modified xsi:type="dcterms:W3CDTF">2013-10-09T09:16:00Z</dcterms:modified>
</cp:coreProperties>
</file>